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48" w:rsidRPr="00510548" w:rsidRDefault="00264BFC" w:rsidP="00DD71C0">
      <w:r>
        <w:rPr>
          <w:rFonts w:asciiTheme="minorHAnsi" w:hAnsiTheme="minorHAnsi" w:cs="Arial"/>
          <w:noProof/>
          <w:color w:val="353535"/>
          <w:lang w:eastAsia="en-GB"/>
        </w:rPr>
        <w:drawing>
          <wp:anchor distT="0" distB="0" distL="114300" distR="114300" simplePos="0" relativeHeight="251670528" behindDoc="1" locked="0" layoutInCell="1" allowOverlap="1" wp14:anchorId="2521ADC1" wp14:editId="1813966A">
            <wp:simplePos x="0" y="0"/>
            <wp:positionH relativeFrom="column">
              <wp:posOffset>4821555</wp:posOffset>
            </wp:positionH>
            <wp:positionV relativeFrom="paragraph">
              <wp:posOffset>-1031875</wp:posOffset>
            </wp:positionV>
            <wp:extent cx="1240857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5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E170E" wp14:editId="7A4756EA">
                <wp:simplePos x="0" y="0"/>
                <wp:positionH relativeFrom="column">
                  <wp:posOffset>862990</wp:posOffset>
                </wp:positionH>
                <wp:positionV relativeFrom="paragraph">
                  <wp:posOffset>-985825</wp:posOffset>
                </wp:positionV>
                <wp:extent cx="4069080" cy="118364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CDE" w:rsidRPr="00E34203" w:rsidRDefault="00285CDE" w:rsidP="00285C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E34203">
                              <w:rPr>
                                <w:rFonts w:ascii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  <w:t>FORDINGBRIDGE RUGBY FOOTBALL CLUB</w:t>
                            </w:r>
                          </w:p>
                          <w:p w:rsidR="00285CDE" w:rsidRPr="006C4349" w:rsidRDefault="00285CDE" w:rsidP="00285CDE">
                            <w:pPr>
                              <w:jc w:val="center"/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6C4349"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 xml:space="preserve">Recreation Ground, </w:t>
                            </w:r>
                            <w:r w:rsidR="002D36C4"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>H</w:t>
                            </w:r>
                            <w:r w:rsidRPr="006C4349"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>ampshire</w:t>
                            </w:r>
                            <w:r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>,</w:t>
                            </w:r>
                            <w:r w:rsidRPr="006C4349"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 xml:space="preserve"> SP6 1AN</w:t>
                            </w:r>
                          </w:p>
                          <w:p w:rsidR="00285CDE" w:rsidRPr="006C4349" w:rsidRDefault="00285CDE" w:rsidP="00285CDE">
                            <w:pPr>
                              <w:jc w:val="center"/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C4349"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>Tel: (01425) 652047 (Clubhouse)</w:t>
                            </w:r>
                          </w:p>
                          <w:p w:rsidR="00285CDE" w:rsidRDefault="00285CDE" w:rsidP="00285CDE">
                            <w:pPr>
                              <w:jc w:val="center"/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10" w:history="1">
                              <w:r w:rsidRPr="00373D7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www.fordingbridgerfc.co.uk</w:t>
                              </w:r>
                            </w:hyperlink>
                          </w:p>
                          <w:p w:rsidR="00285CDE" w:rsidRPr="006C4349" w:rsidRDefault="00285CDE" w:rsidP="00285C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5pt;margin-top:-77.6pt;width:320.4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2Jgw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" stroked="f">
                <v:textbox>
                  <w:txbxContent>
                    <w:p w:rsidR="00285CDE" w:rsidRPr="00E34203" w:rsidRDefault="00285CDE" w:rsidP="00285CDE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28"/>
                          <w:szCs w:val="28"/>
                        </w:rPr>
                      </w:pPr>
                      <w:r w:rsidRPr="00E34203">
                        <w:rPr>
                          <w:rFonts w:ascii="Arial" w:hAnsi="Arial" w:cs="Arial"/>
                          <w:b/>
                          <w:color w:val="548DD4"/>
                          <w:sz w:val="28"/>
                          <w:szCs w:val="28"/>
                        </w:rPr>
                        <w:t>FORDINGBRIDGE RUGBY FOOTBALL CLUB</w:t>
                      </w:r>
                    </w:p>
                    <w:p w:rsidR="00285CDE" w:rsidRPr="006C4349" w:rsidRDefault="00285CDE" w:rsidP="00285CDE">
                      <w:pPr>
                        <w:jc w:val="center"/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</w:pPr>
                      <w:r w:rsidRPr="006C4349"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 xml:space="preserve">Recreation Ground, </w:t>
                      </w:r>
                      <w:r w:rsidR="002D36C4"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>H</w:t>
                      </w:r>
                      <w:r w:rsidRPr="006C4349"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>ampshire</w:t>
                      </w:r>
                      <w:r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>,</w:t>
                      </w:r>
                      <w:r w:rsidRPr="006C4349"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 xml:space="preserve"> SP6 1AN</w:t>
                      </w:r>
                    </w:p>
                    <w:p w:rsidR="00285CDE" w:rsidRPr="006C4349" w:rsidRDefault="00285CDE" w:rsidP="00285CDE">
                      <w:pPr>
                        <w:jc w:val="center"/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 xml:space="preserve">   </w:t>
                      </w:r>
                      <w:r w:rsidRPr="006C4349"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>Tel: (01425) 652047 (Clubhouse)</w:t>
                      </w:r>
                    </w:p>
                    <w:p w:rsidR="00285CDE" w:rsidRDefault="00285CDE" w:rsidP="00285CDE">
                      <w:pPr>
                        <w:jc w:val="center"/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48DD4"/>
                          <w:sz w:val="20"/>
                          <w:szCs w:val="20"/>
                        </w:rPr>
                        <w:t xml:space="preserve">   </w:t>
                      </w:r>
                      <w:hyperlink r:id="rId11" w:history="1">
                        <w:r w:rsidRPr="00373D7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www.fordingbridgerfc.co.uk</w:t>
                        </w:r>
                      </w:hyperlink>
                    </w:p>
                    <w:p w:rsidR="00285CDE" w:rsidRPr="006C4349" w:rsidRDefault="00285CDE" w:rsidP="00285C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5E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DE3F41" wp14:editId="722D57FC">
            <wp:simplePos x="0" y="0"/>
            <wp:positionH relativeFrom="column">
              <wp:posOffset>-149860</wp:posOffset>
            </wp:positionH>
            <wp:positionV relativeFrom="paragraph">
              <wp:posOffset>-984885</wp:posOffset>
            </wp:positionV>
            <wp:extent cx="765175" cy="884555"/>
            <wp:effectExtent l="0" t="0" r="0" b="0"/>
            <wp:wrapNone/>
            <wp:docPr id="15" name="Picture 0" descr="FR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FC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48" w:rsidRDefault="00510548" w:rsidP="005105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353535"/>
          <w:sz w:val="28"/>
          <w:szCs w:val="28"/>
        </w:rPr>
      </w:pPr>
    </w:p>
    <w:p w:rsidR="00F07856" w:rsidRPr="00510548" w:rsidRDefault="00FF4F40" w:rsidP="00EF2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353535"/>
          <w:sz w:val="48"/>
          <w:szCs w:val="48"/>
        </w:rPr>
      </w:pPr>
      <w:r w:rsidRPr="00510548">
        <w:rPr>
          <w:rFonts w:asciiTheme="minorHAnsi" w:hAnsiTheme="minorHAnsi" w:cs="Arial"/>
          <w:b/>
          <w:color w:val="353535"/>
          <w:sz w:val="48"/>
          <w:szCs w:val="48"/>
        </w:rPr>
        <w:t xml:space="preserve">Parent’s Attendance Policy </w:t>
      </w:r>
    </w:p>
    <w:p w:rsidR="00EF2883" w:rsidRPr="00510548" w:rsidRDefault="00EF2883" w:rsidP="00EF2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353535"/>
          <w:sz w:val="48"/>
          <w:szCs w:val="48"/>
        </w:rPr>
      </w:pPr>
      <w:r w:rsidRPr="00510548">
        <w:rPr>
          <w:rFonts w:asciiTheme="minorHAnsi" w:hAnsiTheme="minorHAnsi" w:cs="Arial"/>
          <w:b/>
          <w:color w:val="353535"/>
          <w:sz w:val="48"/>
          <w:szCs w:val="48"/>
        </w:rPr>
        <w:t>Under 5’s – Under 12’s</w:t>
      </w:r>
    </w:p>
    <w:p w:rsidR="00F07856" w:rsidRPr="00EF2883" w:rsidRDefault="00F07856" w:rsidP="00F07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353535"/>
        </w:rPr>
      </w:pPr>
    </w:p>
    <w:p w:rsidR="00EF2883" w:rsidRDefault="00EF2883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</w:rPr>
      </w:pPr>
    </w:p>
    <w:p w:rsidR="00EF2883" w:rsidRDefault="00EF2883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</w:rPr>
      </w:pPr>
    </w:p>
    <w:p w:rsidR="00D858EA" w:rsidRPr="00510548" w:rsidRDefault="00D858EA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Dear </w:t>
      </w:r>
      <w:r w:rsidR="00EF2883" w:rsidRPr="00510548">
        <w:rPr>
          <w:rFonts w:asciiTheme="minorHAnsi" w:hAnsiTheme="minorHAnsi" w:cs="Arial"/>
          <w:color w:val="353535"/>
          <w:sz w:val="28"/>
          <w:szCs w:val="28"/>
        </w:rPr>
        <w:t xml:space="preserve">Mini 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Parent</w:t>
      </w:r>
      <w:r w:rsidR="00F07856" w:rsidRPr="00510548">
        <w:rPr>
          <w:rFonts w:asciiTheme="minorHAnsi" w:hAnsiTheme="minorHAnsi" w:cs="Arial"/>
          <w:color w:val="353535"/>
          <w:sz w:val="28"/>
          <w:szCs w:val="28"/>
        </w:rPr>
        <w:t>s</w:t>
      </w:r>
    </w:p>
    <w:p w:rsidR="007A4A8C" w:rsidRPr="00510548" w:rsidRDefault="007A4A8C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</w:p>
    <w:p w:rsidR="00D858EA" w:rsidRPr="00510548" w:rsidRDefault="00A22138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  <w:r>
        <w:rPr>
          <w:rFonts w:asciiTheme="minorHAnsi" w:hAnsiTheme="minorHAnsi" w:cs="Arial"/>
          <w:color w:val="353535"/>
          <w:sz w:val="28"/>
          <w:szCs w:val="28"/>
        </w:rPr>
        <w:t>Just a quick note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to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 xml:space="preserve"> remind </w:t>
      </w:r>
      <w:r w:rsidR="00F07856" w:rsidRPr="00510548">
        <w:rPr>
          <w:rFonts w:asciiTheme="minorHAnsi" w:hAnsiTheme="minorHAnsi" w:cs="Arial"/>
          <w:color w:val="353535"/>
          <w:sz w:val="28"/>
          <w:szCs w:val="28"/>
        </w:rPr>
        <w:t>you all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 xml:space="preserve"> that it is C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lub and RFU policy 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for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at least one parent per child 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to be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on the </w:t>
      </w:r>
      <w:r w:rsidR="00F07856" w:rsidRPr="00510548">
        <w:rPr>
          <w:rFonts w:asciiTheme="minorHAnsi" w:hAnsiTheme="minorHAnsi" w:cs="Arial"/>
          <w:color w:val="353535"/>
          <w:sz w:val="28"/>
          <w:szCs w:val="28"/>
        </w:rPr>
        <w:t>side</w:t>
      </w:r>
      <w:r w:rsidR="009A4617">
        <w:rPr>
          <w:rFonts w:asciiTheme="minorHAnsi" w:hAnsiTheme="minorHAnsi" w:cs="Arial"/>
          <w:color w:val="353535"/>
          <w:sz w:val="28"/>
          <w:szCs w:val="28"/>
        </w:rPr>
        <w:t xml:space="preserve"> </w:t>
      </w:r>
      <w:bookmarkStart w:id="0" w:name="_GoBack"/>
      <w:bookmarkEnd w:id="0"/>
      <w:r w:rsidR="00F07856" w:rsidRPr="00510548">
        <w:rPr>
          <w:rFonts w:asciiTheme="minorHAnsi" w:hAnsiTheme="minorHAnsi" w:cs="Arial"/>
          <w:color w:val="353535"/>
          <w:sz w:val="28"/>
          <w:szCs w:val="28"/>
        </w:rPr>
        <w:t>line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or on site at all times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 xml:space="preserve"> during Sunday morning rugby.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</w:t>
      </w:r>
    </w:p>
    <w:p w:rsidR="007A4A8C" w:rsidRPr="00510548" w:rsidRDefault="007A4A8C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</w:p>
    <w:p w:rsidR="00D858EA" w:rsidRPr="00510548" w:rsidRDefault="00F07856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>It is not appropriate for your child to be left unsupervised during training times so if you cannot be on site for any reason, pl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ease advise the ‘</w:t>
      </w:r>
      <w:proofErr w:type="spellStart"/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Meeters</w:t>
      </w:r>
      <w:proofErr w:type="spellEnd"/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 xml:space="preserve"> and G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reeters’ at registration </w:t>
      </w:r>
      <w:r w:rsidR="00A22138">
        <w:rPr>
          <w:rFonts w:asciiTheme="minorHAnsi" w:hAnsiTheme="minorHAnsi" w:cs="Arial"/>
          <w:color w:val="353535"/>
          <w:sz w:val="28"/>
          <w:szCs w:val="28"/>
        </w:rPr>
        <w:t>which adult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will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be responsible for your child</w:t>
      </w: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 on that day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>. This cannot i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 xml:space="preserve">nclude a coach or coordinator.  </w:t>
      </w:r>
    </w:p>
    <w:p w:rsidR="00D858EA" w:rsidRPr="00510548" w:rsidRDefault="00D858EA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</w:p>
    <w:p w:rsidR="00D858EA" w:rsidRPr="00510548" w:rsidRDefault="00D858EA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If your child is 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attending</w:t>
      </w: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 an ‘Away’ tournament and you will not be taking </w:t>
      </w:r>
      <w:r w:rsidR="00F07856" w:rsidRPr="00510548">
        <w:rPr>
          <w:rFonts w:asciiTheme="minorHAnsi" w:hAnsiTheme="minorHAnsi" w:cs="Arial"/>
          <w:color w:val="353535"/>
          <w:sz w:val="28"/>
          <w:szCs w:val="28"/>
        </w:rPr>
        <w:t>them yourself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,</w:t>
      </w: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 an ‘In Loco Parentis’ form </w:t>
      </w:r>
      <w:r w:rsidR="00F07856" w:rsidRPr="00510548">
        <w:rPr>
          <w:rFonts w:asciiTheme="minorHAnsi" w:hAnsiTheme="minorHAnsi" w:cs="Arial"/>
          <w:color w:val="353535"/>
          <w:sz w:val="28"/>
          <w:szCs w:val="28"/>
        </w:rPr>
        <w:t>should be signed by both the parent</w:t>
      </w: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 and 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>the</w:t>
      </w: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 adult</w:t>
      </w:r>
      <w:r w:rsidR="007A4A8C" w:rsidRPr="00510548">
        <w:rPr>
          <w:rFonts w:asciiTheme="minorHAnsi" w:hAnsiTheme="minorHAnsi" w:cs="Arial"/>
          <w:color w:val="353535"/>
          <w:sz w:val="28"/>
          <w:szCs w:val="28"/>
        </w:rPr>
        <w:t xml:space="preserve"> who will be</w:t>
      </w:r>
      <w:r w:rsidR="00F07856" w:rsidRPr="00510548">
        <w:rPr>
          <w:rFonts w:asciiTheme="minorHAnsi" w:hAnsiTheme="minorHAnsi" w:cs="Arial"/>
          <w:color w:val="353535"/>
          <w:sz w:val="28"/>
          <w:szCs w:val="28"/>
        </w:rPr>
        <w:t xml:space="preserve"> responsible for your child during that day.  </w:t>
      </w:r>
    </w:p>
    <w:p w:rsidR="001A7A07" w:rsidRPr="00510548" w:rsidRDefault="001A7A07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</w:p>
    <w:p w:rsidR="00F07856" w:rsidRPr="00510548" w:rsidRDefault="00F07856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>Thank you for your continuing support.</w:t>
      </w:r>
    </w:p>
    <w:p w:rsidR="00F07856" w:rsidRPr="00510548" w:rsidRDefault="00F07856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</w:p>
    <w:p w:rsidR="00D858EA" w:rsidRPr="00510548" w:rsidRDefault="00F07856" w:rsidP="0026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>If anyone has any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 questions </w:t>
      </w:r>
      <w:r w:rsidR="005B7A1B" w:rsidRPr="00510548">
        <w:rPr>
          <w:rFonts w:asciiTheme="minorHAnsi" w:hAnsiTheme="minorHAnsi" w:cs="Arial"/>
          <w:color w:val="353535"/>
          <w:sz w:val="28"/>
          <w:szCs w:val="28"/>
        </w:rPr>
        <w:t xml:space="preserve">or requires an </w:t>
      </w:r>
      <w:r w:rsidR="00BC1CC1">
        <w:rPr>
          <w:rFonts w:asciiTheme="minorHAnsi" w:hAnsiTheme="minorHAnsi" w:cs="Arial"/>
          <w:color w:val="353535"/>
          <w:sz w:val="28"/>
          <w:szCs w:val="28"/>
        </w:rPr>
        <w:t>‘</w:t>
      </w:r>
      <w:r w:rsidR="005B7A1B" w:rsidRPr="00510548">
        <w:rPr>
          <w:rFonts w:asciiTheme="minorHAnsi" w:hAnsiTheme="minorHAnsi" w:cs="Arial"/>
          <w:color w:val="353535"/>
          <w:sz w:val="28"/>
          <w:szCs w:val="28"/>
        </w:rPr>
        <w:t xml:space="preserve">In </w:t>
      </w:r>
      <w:r w:rsidR="001A7A07" w:rsidRPr="00510548">
        <w:rPr>
          <w:rFonts w:asciiTheme="minorHAnsi" w:hAnsiTheme="minorHAnsi" w:cs="Arial"/>
          <w:color w:val="353535"/>
          <w:sz w:val="28"/>
          <w:szCs w:val="28"/>
        </w:rPr>
        <w:t>Loco Parentis</w:t>
      </w:r>
      <w:r w:rsidR="00BC1CC1">
        <w:rPr>
          <w:rFonts w:asciiTheme="minorHAnsi" w:hAnsiTheme="minorHAnsi" w:cs="Arial"/>
          <w:color w:val="353535"/>
          <w:sz w:val="28"/>
          <w:szCs w:val="28"/>
        </w:rPr>
        <w:t>’</w:t>
      </w:r>
      <w:r w:rsidR="001A7A07" w:rsidRPr="00510548">
        <w:rPr>
          <w:rFonts w:asciiTheme="minorHAnsi" w:hAnsiTheme="minorHAnsi" w:cs="Arial"/>
          <w:color w:val="353535"/>
          <w:sz w:val="28"/>
          <w:szCs w:val="28"/>
        </w:rPr>
        <w:t xml:space="preserve"> form, </w:t>
      </w:r>
      <w:r w:rsidR="00D858EA" w:rsidRPr="00510548">
        <w:rPr>
          <w:rFonts w:asciiTheme="minorHAnsi" w:hAnsiTheme="minorHAnsi" w:cs="Arial"/>
          <w:color w:val="353535"/>
          <w:sz w:val="28"/>
          <w:szCs w:val="28"/>
        </w:rPr>
        <w:t xml:space="preserve">please contact </w:t>
      </w:r>
      <w:r w:rsidR="00F10986">
        <w:rPr>
          <w:rFonts w:asciiTheme="minorHAnsi" w:hAnsiTheme="minorHAnsi" w:cs="Arial"/>
          <w:color w:val="353535"/>
          <w:sz w:val="28"/>
          <w:szCs w:val="28"/>
        </w:rPr>
        <w:t>me.</w:t>
      </w:r>
    </w:p>
    <w:p w:rsidR="00F07856" w:rsidRPr="00510548" w:rsidRDefault="00F07856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</w:p>
    <w:p w:rsidR="00F07856" w:rsidRPr="00510548" w:rsidRDefault="00F07856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>Yours sincerely</w:t>
      </w:r>
    </w:p>
    <w:p w:rsidR="00F07856" w:rsidRPr="00510548" w:rsidRDefault="00F07856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</w:p>
    <w:p w:rsidR="00F07856" w:rsidRPr="00510548" w:rsidRDefault="00F07856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</w:p>
    <w:p w:rsidR="00D858EA" w:rsidRPr="00510548" w:rsidRDefault="00D858EA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</w:p>
    <w:p w:rsidR="00F07856" w:rsidRPr="00510548" w:rsidRDefault="00E622F0" w:rsidP="00D85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  <w:r>
        <w:rPr>
          <w:rFonts w:asciiTheme="minorHAnsi" w:hAnsiTheme="minorHAnsi" w:cs="Arial"/>
          <w:color w:val="353535"/>
          <w:sz w:val="28"/>
          <w:szCs w:val="28"/>
        </w:rPr>
        <w:t>Lucy Pope</w:t>
      </w:r>
    </w:p>
    <w:p w:rsidR="00EF2883" w:rsidRPr="00510548" w:rsidRDefault="00F07856" w:rsidP="00EF28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>FRFC Safeguarding Officer</w:t>
      </w:r>
    </w:p>
    <w:p w:rsidR="00B40A49" w:rsidRPr="00510548" w:rsidRDefault="00EF2883" w:rsidP="00EF28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>Mobile No:</w:t>
      </w:r>
      <w:r w:rsidR="00285CDE" w:rsidRPr="00510548"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4F58E677" wp14:editId="208E40AB">
            <wp:simplePos x="0" y="0"/>
            <wp:positionH relativeFrom="column">
              <wp:posOffset>561340</wp:posOffset>
            </wp:positionH>
            <wp:positionV relativeFrom="paragraph">
              <wp:posOffset>9937750</wp:posOffset>
            </wp:positionV>
            <wp:extent cx="609600" cy="346710"/>
            <wp:effectExtent l="0" t="0" r="0" b="0"/>
            <wp:wrapNone/>
            <wp:docPr id="13" name="Picture 6" descr="Clubmark_logo_HR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mark_logo_HR 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DE" w:rsidRPr="00510548"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0C53A702" wp14:editId="003AA4C3">
            <wp:simplePos x="0" y="0"/>
            <wp:positionH relativeFrom="column">
              <wp:posOffset>561340</wp:posOffset>
            </wp:positionH>
            <wp:positionV relativeFrom="paragraph">
              <wp:posOffset>9937750</wp:posOffset>
            </wp:positionV>
            <wp:extent cx="609600" cy="346710"/>
            <wp:effectExtent l="0" t="0" r="0" b="0"/>
            <wp:wrapNone/>
            <wp:docPr id="12" name="Picture 5" descr="Clubmark_logo_HR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logo_HR 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DE" w:rsidRPr="00510548"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4CF86AF" wp14:editId="086ECA1C">
            <wp:simplePos x="0" y="0"/>
            <wp:positionH relativeFrom="column">
              <wp:posOffset>561340</wp:posOffset>
            </wp:positionH>
            <wp:positionV relativeFrom="paragraph">
              <wp:posOffset>9937750</wp:posOffset>
            </wp:positionV>
            <wp:extent cx="609600" cy="346710"/>
            <wp:effectExtent l="0" t="0" r="0" b="0"/>
            <wp:wrapNone/>
            <wp:docPr id="11" name="Picture 4" descr="Clubmark_logo_HR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mark_logo_HR s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548">
        <w:rPr>
          <w:rFonts w:asciiTheme="minorHAnsi" w:hAnsiTheme="minorHAnsi" w:cs="Arial"/>
          <w:color w:val="353535"/>
          <w:sz w:val="28"/>
          <w:szCs w:val="28"/>
        </w:rPr>
        <w:t xml:space="preserve"> </w:t>
      </w:r>
      <w:r w:rsidRPr="00510548">
        <w:rPr>
          <w:rFonts w:asciiTheme="minorHAnsi" w:hAnsiTheme="minorHAnsi" w:cs="Arial"/>
          <w:color w:val="353535"/>
          <w:sz w:val="28"/>
          <w:szCs w:val="28"/>
        </w:rPr>
        <w:tab/>
      </w:r>
      <w:r w:rsidR="00510548">
        <w:rPr>
          <w:rFonts w:asciiTheme="minorHAnsi" w:hAnsiTheme="minorHAnsi" w:cs="Arial"/>
          <w:color w:val="353535"/>
          <w:sz w:val="28"/>
          <w:szCs w:val="28"/>
        </w:rPr>
        <w:tab/>
      </w:r>
      <w:r w:rsidR="00E622F0">
        <w:rPr>
          <w:rFonts w:asciiTheme="minorHAnsi" w:hAnsiTheme="minorHAnsi" w:cs="Arial"/>
          <w:color w:val="353535"/>
          <w:sz w:val="28"/>
          <w:szCs w:val="28"/>
        </w:rPr>
        <w:t>07711 503471</w:t>
      </w:r>
    </w:p>
    <w:p w:rsidR="00EF2883" w:rsidRPr="00510548" w:rsidRDefault="00EF2883" w:rsidP="00EF28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353535"/>
          <w:sz w:val="28"/>
          <w:szCs w:val="28"/>
        </w:rPr>
      </w:pPr>
      <w:r w:rsidRPr="00510548">
        <w:rPr>
          <w:rFonts w:asciiTheme="minorHAnsi" w:hAnsiTheme="minorHAnsi" w:cs="Arial"/>
          <w:color w:val="353535"/>
          <w:sz w:val="28"/>
          <w:szCs w:val="28"/>
        </w:rPr>
        <w:t>E-mail:</w:t>
      </w:r>
      <w:r w:rsidRPr="00510548">
        <w:rPr>
          <w:rFonts w:asciiTheme="minorHAnsi" w:hAnsiTheme="minorHAnsi" w:cs="Arial"/>
          <w:color w:val="353535"/>
          <w:sz w:val="28"/>
          <w:szCs w:val="28"/>
        </w:rPr>
        <w:tab/>
      </w:r>
      <w:r w:rsidRPr="00510548">
        <w:rPr>
          <w:rFonts w:asciiTheme="minorHAnsi" w:hAnsiTheme="minorHAnsi" w:cs="Arial"/>
          <w:color w:val="353535"/>
          <w:sz w:val="28"/>
          <w:szCs w:val="28"/>
        </w:rPr>
        <w:tab/>
      </w:r>
      <w:r w:rsidR="00E622F0">
        <w:rPr>
          <w:rFonts w:asciiTheme="minorHAnsi" w:hAnsiTheme="minorHAnsi" w:cs="Arial"/>
          <w:color w:val="353535"/>
          <w:sz w:val="28"/>
          <w:szCs w:val="28"/>
        </w:rPr>
        <w:t>safeguarding@fordingbridgerfc.com</w:t>
      </w:r>
    </w:p>
    <w:sectPr w:rsidR="00EF2883" w:rsidRPr="00510548" w:rsidSect="00EF2883">
      <w:headerReference w:type="even" r:id="rId14"/>
      <w:headerReference w:type="default" r:id="rId15"/>
      <w:footerReference w:type="default" r:id="rId16"/>
      <w:pgSz w:w="11906" w:h="16838"/>
      <w:pgMar w:top="1440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C9" w:rsidRDefault="00BA69C9" w:rsidP="005E7902">
      <w:pPr>
        <w:spacing w:after="0" w:line="240" w:lineRule="auto"/>
      </w:pPr>
      <w:r>
        <w:separator/>
      </w:r>
    </w:p>
  </w:endnote>
  <w:endnote w:type="continuationSeparator" w:id="0">
    <w:p w:rsidR="00BA69C9" w:rsidRDefault="00BA69C9" w:rsidP="005E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03" w:rsidRDefault="00E425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55E8441" wp14:editId="6604665C">
          <wp:simplePos x="0" y="0"/>
          <wp:positionH relativeFrom="column">
            <wp:posOffset>-296701</wp:posOffset>
          </wp:positionH>
          <wp:positionV relativeFrom="paragraph">
            <wp:posOffset>-127000</wp:posOffset>
          </wp:positionV>
          <wp:extent cx="1476375" cy="459722"/>
          <wp:effectExtent l="0" t="0" r="0" b="0"/>
          <wp:wrapNone/>
          <wp:docPr id="3" name="Picture 3" descr="C:\Users\Sues\Documents\FRFC\Correspondence\New RFU Logos 2016\ClubMark_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s\Documents\FRFC\Correspondence\New RFU Logos 2016\ClubMark_CMYK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D7D2D4" wp14:editId="5FBFEF12">
          <wp:simplePos x="0" y="0"/>
          <wp:positionH relativeFrom="column">
            <wp:posOffset>5362120</wp:posOffset>
          </wp:positionH>
          <wp:positionV relativeFrom="paragraph">
            <wp:posOffset>-123190</wp:posOffset>
          </wp:positionV>
          <wp:extent cx="905330" cy="733425"/>
          <wp:effectExtent l="0" t="0" r="9525" b="0"/>
          <wp:wrapNone/>
          <wp:docPr id="2" name="Picture 2" descr="C:\Users\Sues\Documents\FRFC\Correspondence\New RFU Logos 2016\RFU_Accredited Clu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es\Documents\FRFC\Correspondence\New RFU Logos 2016\RFU_Accredited Club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EBF">
      <w:tab/>
    </w:r>
    <w:r w:rsidR="008E2EBF">
      <w:tab/>
    </w:r>
    <w:r w:rsidR="00285CD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43807F" wp14:editId="75A564BF">
          <wp:simplePos x="0" y="0"/>
          <wp:positionH relativeFrom="column">
            <wp:posOffset>6400800</wp:posOffset>
          </wp:positionH>
          <wp:positionV relativeFrom="paragraph">
            <wp:posOffset>9825990</wp:posOffset>
          </wp:positionV>
          <wp:extent cx="633730" cy="633730"/>
          <wp:effectExtent l="0" t="0" r="0" b="0"/>
          <wp:wrapNone/>
          <wp:docPr id="6" name="Picture 7" descr="C:\Users\Sues\Pictures\Rugby Logos 2012\RFU_Accredited_Clu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ues\Pictures\Rugby Logos 2012\RFU_Accredited_Club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C9" w:rsidRDefault="00BA69C9" w:rsidP="005E7902">
      <w:pPr>
        <w:spacing w:after="0" w:line="240" w:lineRule="auto"/>
      </w:pPr>
      <w:r>
        <w:separator/>
      </w:r>
    </w:p>
  </w:footnote>
  <w:footnote w:type="continuationSeparator" w:id="0">
    <w:p w:rsidR="00BA69C9" w:rsidRDefault="00BA69C9" w:rsidP="005E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B7" w:rsidRDefault="00CF1ED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DE" w:rsidRDefault="00285CDE">
    <w:pPr>
      <w:pStyle w:val="Header"/>
    </w:pPr>
  </w:p>
  <w:p w:rsidR="005E7902" w:rsidRDefault="005E7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563"/>
    <w:multiLevelType w:val="hybridMultilevel"/>
    <w:tmpl w:val="93C0ADC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2"/>
    <w:rsid w:val="00062A27"/>
    <w:rsid w:val="000A6A66"/>
    <w:rsid w:val="000D4CA9"/>
    <w:rsid w:val="00104EB1"/>
    <w:rsid w:val="001076AC"/>
    <w:rsid w:val="001373DC"/>
    <w:rsid w:val="00170894"/>
    <w:rsid w:val="00193B24"/>
    <w:rsid w:val="001A7A07"/>
    <w:rsid w:val="001E7BCC"/>
    <w:rsid w:val="001F7766"/>
    <w:rsid w:val="00264BFC"/>
    <w:rsid w:val="00285CDE"/>
    <w:rsid w:val="002D0A24"/>
    <w:rsid w:val="002D36C4"/>
    <w:rsid w:val="00334CC9"/>
    <w:rsid w:val="00373E51"/>
    <w:rsid w:val="003762EB"/>
    <w:rsid w:val="003F3BE6"/>
    <w:rsid w:val="004219AD"/>
    <w:rsid w:val="004263F7"/>
    <w:rsid w:val="00433398"/>
    <w:rsid w:val="004835E1"/>
    <w:rsid w:val="00495448"/>
    <w:rsid w:val="00510548"/>
    <w:rsid w:val="00521F5E"/>
    <w:rsid w:val="00583E1C"/>
    <w:rsid w:val="005B5E98"/>
    <w:rsid w:val="005B7A1B"/>
    <w:rsid w:val="005C4EBE"/>
    <w:rsid w:val="005E7902"/>
    <w:rsid w:val="00652475"/>
    <w:rsid w:val="006B5B52"/>
    <w:rsid w:val="006C4349"/>
    <w:rsid w:val="006F02A4"/>
    <w:rsid w:val="00745E4F"/>
    <w:rsid w:val="007A4A8C"/>
    <w:rsid w:val="007E18E1"/>
    <w:rsid w:val="007F213B"/>
    <w:rsid w:val="00823464"/>
    <w:rsid w:val="00855379"/>
    <w:rsid w:val="008E2EBF"/>
    <w:rsid w:val="00900169"/>
    <w:rsid w:val="009042E0"/>
    <w:rsid w:val="009408F6"/>
    <w:rsid w:val="009714F1"/>
    <w:rsid w:val="009A4617"/>
    <w:rsid w:val="009B59D1"/>
    <w:rsid w:val="00A22138"/>
    <w:rsid w:val="00B40A49"/>
    <w:rsid w:val="00B803C2"/>
    <w:rsid w:val="00BA085B"/>
    <w:rsid w:val="00BA69C9"/>
    <w:rsid w:val="00BC1CC1"/>
    <w:rsid w:val="00BC5404"/>
    <w:rsid w:val="00CF1ED4"/>
    <w:rsid w:val="00D123B7"/>
    <w:rsid w:val="00D46C82"/>
    <w:rsid w:val="00D858EA"/>
    <w:rsid w:val="00D93386"/>
    <w:rsid w:val="00DD71C0"/>
    <w:rsid w:val="00E33D78"/>
    <w:rsid w:val="00E34203"/>
    <w:rsid w:val="00E42583"/>
    <w:rsid w:val="00E622F0"/>
    <w:rsid w:val="00E72F7B"/>
    <w:rsid w:val="00E943FB"/>
    <w:rsid w:val="00EA0073"/>
    <w:rsid w:val="00EF2883"/>
    <w:rsid w:val="00F07856"/>
    <w:rsid w:val="00F10986"/>
    <w:rsid w:val="00F54760"/>
    <w:rsid w:val="00FB276C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02"/>
  </w:style>
  <w:style w:type="paragraph" w:styleId="Footer">
    <w:name w:val="footer"/>
    <w:basedOn w:val="Normal"/>
    <w:link w:val="FooterChar"/>
    <w:uiPriority w:val="99"/>
    <w:unhideWhenUsed/>
    <w:rsid w:val="005E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02"/>
  </w:style>
  <w:style w:type="paragraph" w:styleId="BalloonText">
    <w:name w:val="Balloon Text"/>
    <w:basedOn w:val="Normal"/>
    <w:link w:val="BalloonTextChar"/>
    <w:uiPriority w:val="99"/>
    <w:semiHidden/>
    <w:unhideWhenUsed/>
    <w:rsid w:val="005E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5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02"/>
  </w:style>
  <w:style w:type="paragraph" w:styleId="Footer">
    <w:name w:val="footer"/>
    <w:basedOn w:val="Normal"/>
    <w:link w:val="FooterChar"/>
    <w:uiPriority w:val="99"/>
    <w:unhideWhenUsed/>
    <w:rsid w:val="005E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02"/>
  </w:style>
  <w:style w:type="paragraph" w:styleId="BalloonText">
    <w:name w:val="Balloon Text"/>
    <w:basedOn w:val="Normal"/>
    <w:link w:val="BalloonTextChar"/>
    <w:uiPriority w:val="99"/>
    <w:semiHidden/>
    <w:unhideWhenUsed/>
    <w:rsid w:val="005E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dingbridgerfc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ordingbridgerfc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6A58-DA0D-4E7C-98B7-763F8EA6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all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</dc:title>
  <dc:creator>Windows User</dc:creator>
  <cp:lastModifiedBy>Brown</cp:lastModifiedBy>
  <cp:revision>3</cp:revision>
  <cp:lastPrinted>2017-08-16T09:55:00Z</cp:lastPrinted>
  <dcterms:created xsi:type="dcterms:W3CDTF">2018-09-09T17:03:00Z</dcterms:created>
  <dcterms:modified xsi:type="dcterms:W3CDTF">2018-09-09T17:03:00Z</dcterms:modified>
</cp:coreProperties>
</file>